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ECE" w:rsidRPr="00F14B35" w:rsidRDefault="00386ECE" w:rsidP="00F8579E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386ECE" w:rsidRPr="00F14B35" w:rsidRDefault="00386ECE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386ECE" w:rsidRPr="00F14B35" w:rsidRDefault="00386ECE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>ВАРГАШИНСКАЯ РАЙОННАЯ ДУМА</w:t>
      </w:r>
    </w:p>
    <w:p w:rsidR="00386ECE" w:rsidRPr="00F14B35" w:rsidRDefault="00386ECE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86ECE" w:rsidRPr="00F14B35" w:rsidRDefault="00386ECE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>РЕШЕНИЕ</w:t>
      </w:r>
    </w:p>
    <w:p w:rsidR="00386ECE" w:rsidRPr="00F14B35" w:rsidRDefault="00386ECE" w:rsidP="00F14B3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386ECE" w:rsidRPr="00F14B35" w:rsidRDefault="00386ECE" w:rsidP="00F14B3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 xml:space="preserve">от </w:t>
      </w:r>
      <w:r w:rsidR="00F8579E">
        <w:rPr>
          <w:rFonts w:ascii="Times New Roman" w:hAnsi="Times New Roman"/>
          <w:b/>
          <w:sz w:val="28"/>
          <w:szCs w:val="28"/>
        </w:rPr>
        <w:t xml:space="preserve">22 марта 2017 года </w:t>
      </w:r>
      <w:r w:rsidRPr="00F14B35">
        <w:rPr>
          <w:rFonts w:ascii="Times New Roman" w:hAnsi="Times New Roman"/>
          <w:b/>
          <w:sz w:val="28"/>
          <w:szCs w:val="28"/>
        </w:rPr>
        <w:t>№</w:t>
      </w:r>
      <w:r w:rsidR="00F8579E">
        <w:rPr>
          <w:rFonts w:ascii="Times New Roman" w:hAnsi="Times New Roman"/>
          <w:b/>
          <w:sz w:val="28"/>
          <w:szCs w:val="28"/>
        </w:rPr>
        <w:t xml:space="preserve"> 20</w:t>
      </w:r>
      <w:r w:rsidRPr="00F14B35">
        <w:rPr>
          <w:rFonts w:ascii="Times New Roman" w:hAnsi="Times New Roman"/>
          <w:b/>
          <w:sz w:val="28"/>
          <w:szCs w:val="28"/>
        </w:rPr>
        <w:t xml:space="preserve"> </w:t>
      </w:r>
    </w:p>
    <w:p w:rsidR="00386ECE" w:rsidRPr="00F14B35" w:rsidRDefault="00386ECE" w:rsidP="00F14B35">
      <w:pPr>
        <w:spacing w:after="0" w:line="240" w:lineRule="auto"/>
        <w:contextualSpacing/>
        <w:rPr>
          <w:rFonts w:ascii="Times New Roman" w:hAnsi="Times New Roman"/>
          <w:b/>
        </w:rPr>
      </w:pPr>
      <w:r w:rsidRPr="00F14B35">
        <w:rPr>
          <w:rFonts w:ascii="Times New Roman" w:hAnsi="Times New Roman"/>
          <w:b/>
          <w:sz w:val="28"/>
          <w:szCs w:val="28"/>
        </w:rPr>
        <w:t>р.п. Варгаши</w:t>
      </w:r>
    </w:p>
    <w:p w:rsidR="00386ECE" w:rsidRPr="00F14B35" w:rsidRDefault="00386ECE" w:rsidP="00F14B3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386ECE" w:rsidRPr="00F14B35" w:rsidRDefault="00386ECE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>Об утверждении отчета об исполнении</w:t>
      </w:r>
    </w:p>
    <w:p w:rsidR="00386ECE" w:rsidRPr="00F14B35" w:rsidRDefault="00386ECE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>бюджета Варгашинского района за 2016 год</w:t>
      </w:r>
    </w:p>
    <w:p w:rsidR="00386ECE" w:rsidRPr="00F14B35" w:rsidRDefault="00386ECE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86ECE" w:rsidRPr="00F14B35" w:rsidRDefault="00386ECE" w:rsidP="00F14B35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14B35">
        <w:rPr>
          <w:rFonts w:ascii="Times New Roman" w:hAnsi="Times New Roman"/>
          <w:sz w:val="28"/>
          <w:szCs w:val="28"/>
        </w:rPr>
        <w:t xml:space="preserve">В соответствии со статьей 264.6 Бюджетного кодекса Российской Федерации, заслушав и обсудив доклад начальника Финансового отдела Администрации Варгашинского района </w:t>
      </w:r>
      <w:proofErr w:type="spellStart"/>
      <w:r w:rsidRPr="00F14B35">
        <w:rPr>
          <w:rFonts w:ascii="Times New Roman" w:hAnsi="Times New Roman"/>
          <w:sz w:val="28"/>
          <w:szCs w:val="28"/>
        </w:rPr>
        <w:t>Устьянцевой</w:t>
      </w:r>
      <w:proofErr w:type="spellEnd"/>
      <w:r w:rsidRPr="00F14B35">
        <w:rPr>
          <w:rFonts w:ascii="Times New Roman" w:hAnsi="Times New Roman"/>
          <w:sz w:val="28"/>
          <w:szCs w:val="28"/>
        </w:rPr>
        <w:t xml:space="preserve"> В.А. по отчету об исполнении бюджета Варгашинского района за 2016 год, </w:t>
      </w:r>
      <w:proofErr w:type="spellStart"/>
      <w:r w:rsidRPr="00F14B35">
        <w:rPr>
          <w:rFonts w:ascii="Times New Roman" w:hAnsi="Times New Roman"/>
          <w:sz w:val="28"/>
          <w:szCs w:val="28"/>
        </w:rPr>
        <w:t>Варгашинская</w:t>
      </w:r>
      <w:proofErr w:type="spellEnd"/>
      <w:r w:rsidRPr="00F14B35">
        <w:rPr>
          <w:rFonts w:ascii="Times New Roman" w:hAnsi="Times New Roman"/>
          <w:sz w:val="28"/>
          <w:szCs w:val="28"/>
        </w:rPr>
        <w:t xml:space="preserve"> районная Дума</w:t>
      </w:r>
    </w:p>
    <w:p w:rsidR="00386ECE" w:rsidRPr="00F14B35" w:rsidRDefault="00386ECE" w:rsidP="00F14B35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 xml:space="preserve">решила: </w:t>
      </w:r>
    </w:p>
    <w:p w:rsidR="00386ECE" w:rsidRPr="00F14B35" w:rsidRDefault="00386ECE" w:rsidP="00F14B3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14B35">
        <w:rPr>
          <w:rFonts w:ascii="Times New Roman" w:hAnsi="Times New Roman"/>
          <w:sz w:val="28"/>
          <w:szCs w:val="28"/>
        </w:rPr>
        <w:t xml:space="preserve">1. Утвердить отчет об исполнении бюджета Варгашинского района за 2016 год по доходам в сумме 474682,6 тысяч рублей согласно приложений 1, 2 </w:t>
      </w:r>
      <w:proofErr w:type="gramStart"/>
      <w:r w:rsidRPr="00F14B35">
        <w:rPr>
          <w:rFonts w:ascii="Times New Roman" w:hAnsi="Times New Roman"/>
          <w:sz w:val="28"/>
          <w:szCs w:val="28"/>
        </w:rPr>
        <w:t>к</w:t>
      </w:r>
      <w:proofErr w:type="gramEnd"/>
      <w:r w:rsidRPr="00F14B35"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386ECE" w:rsidRPr="00F14B35" w:rsidRDefault="00386ECE" w:rsidP="00F14B3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14B35">
        <w:rPr>
          <w:rFonts w:ascii="Times New Roman" w:hAnsi="Times New Roman"/>
          <w:sz w:val="28"/>
          <w:szCs w:val="28"/>
        </w:rPr>
        <w:t xml:space="preserve">2. Утвердить отчет об исполнении бюджета Варгашинского района за 2016 год по расходам в сумме 475442,3 тысяч рублей </w:t>
      </w:r>
      <w:proofErr w:type="gramStart"/>
      <w:r w:rsidRPr="00F14B35">
        <w:rPr>
          <w:rFonts w:ascii="Times New Roman" w:hAnsi="Times New Roman"/>
          <w:sz w:val="28"/>
          <w:szCs w:val="28"/>
        </w:rPr>
        <w:t>согласно приложений</w:t>
      </w:r>
      <w:proofErr w:type="gramEnd"/>
      <w:r w:rsidRPr="00F14B35">
        <w:rPr>
          <w:rFonts w:ascii="Times New Roman" w:hAnsi="Times New Roman"/>
          <w:sz w:val="28"/>
          <w:szCs w:val="28"/>
        </w:rPr>
        <w:t xml:space="preserve"> 3, 4 к настоящему решению.</w:t>
      </w:r>
    </w:p>
    <w:p w:rsidR="00386ECE" w:rsidRPr="00F14B35" w:rsidRDefault="00386ECE" w:rsidP="00F14B3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14B35">
        <w:rPr>
          <w:rFonts w:ascii="Times New Roman" w:hAnsi="Times New Roman"/>
          <w:sz w:val="28"/>
          <w:szCs w:val="28"/>
        </w:rPr>
        <w:t>3. Утвердить дефицит бюджета Ва</w:t>
      </w:r>
      <w:r>
        <w:rPr>
          <w:rFonts w:ascii="Times New Roman" w:hAnsi="Times New Roman"/>
          <w:sz w:val="28"/>
          <w:szCs w:val="28"/>
        </w:rPr>
        <w:t>ргашинского района в сумме 759,7</w:t>
      </w:r>
      <w:r w:rsidRPr="00F14B35">
        <w:rPr>
          <w:rFonts w:ascii="Times New Roman" w:hAnsi="Times New Roman"/>
          <w:sz w:val="28"/>
          <w:szCs w:val="28"/>
        </w:rPr>
        <w:t xml:space="preserve"> тысяч рублей.</w:t>
      </w:r>
    </w:p>
    <w:p w:rsidR="00386ECE" w:rsidRPr="00F14B35" w:rsidRDefault="00386ECE" w:rsidP="00F14B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14B35">
        <w:rPr>
          <w:rFonts w:ascii="Times New Roman" w:hAnsi="Times New Roman"/>
          <w:sz w:val="28"/>
          <w:szCs w:val="28"/>
        </w:rPr>
        <w:t>4. Утвердить источники внутреннего финансирования дефицита бюджета Варгашинского района согласно приложению 5 к настоящему решению.</w:t>
      </w:r>
    </w:p>
    <w:p w:rsidR="00386ECE" w:rsidRPr="00F14B35" w:rsidRDefault="00386ECE" w:rsidP="00F14B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14B35">
        <w:rPr>
          <w:rFonts w:ascii="Times New Roman" w:hAnsi="Times New Roman"/>
          <w:sz w:val="28"/>
          <w:szCs w:val="28"/>
        </w:rPr>
        <w:t xml:space="preserve">5. Настоящее решение вступает в силу после его опубликования в </w:t>
      </w:r>
      <w:proofErr w:type="spellStart"/>
      <w:r w:rsidRPr="00F14B35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Pr="00F14B35">
        <w:rPr>
          <w:rFonts w:ascii="Times New Roman" w:hAnsi="Times New Roman"/>
          <w:sz w:val="28"/>
          <w:szCs w:val="28"/>
        </w:rPr>
        <w:t xml:space="preserve"> районной газете «Маяк» (в основном номере и (или) в приложении к нему).</w:t>
      </w:r>
    </w:p>
    <w:p w:rsidR="00386ECE" w:rsidRPr="00F14B35" w:rsidRDefault="00386ECE" w:rsidP="00F14B35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386ECE" w:rsidRPr="00F14B35" w:rsidRDefault="00386ECE" w:rsidP="00F14B3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14B35">
        <w:rPr>
          <w:rFonts w:ascii="Times New Roman" w:hAnsi="Times New Roman"/>
          <w:sz w:val="28"/>
          <w:szCs w:val="28"/>
        </w:rPr>
        <w:t xml:space="preserve">Председатель </w:t>
      </w:r>
      <w:proofErr w:type="spellStart"/>
      <w:r w:rsidRPr="00F14B35">
        <w:rPr>
          <w:rFonts w:ascii="Times New Roman" w:hAnsi="Times New Roman"/>
          <w:sz w:val="28"/>
          <w:szCs w:val="28"/>
        </w:rPr>
        <w:t>Варгашинской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14B35">
        <w:rPr>
          <w:rFonts w:ascii="Times New Roman" w:hAnsi="Times New Roman"/>
          <w:sz w:val="28"/>
          <w:szCs w:val="28"/>
        </w:rPr>
        <w:t xml:space="preserve">районной Думы                    </w:t>
      </w:r>
      <w:r>
        <w:rPr>
          <w:rFonts w:ascii="Times New Roman" w:hAnsi="Times New Roman"/>
          <w:sz w:val="28"/>
          <w:szCs w:val="28"/>
        </w:rPr>
        <w:t xml:space="preserve">                 Е.А. Емельянов</w:t>
      </w:r>
    </w:p>
    <w:p w:rsidR="00386ECE" w:rsidRPr="00F14B35" w:rsidRDefault="00386ECE" w:rsidP="00F14B3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86ECE" w:rsidRPr="00F14B35" w:rsidRDefault="00386ECE" w:rsidP="00F14B35">
      <w:pPr>
        <w:spacing w:after="0" w:line="240" w:lineRule="auto"/>
        <w:contextualSpacing/>
        <w:rPr>
          <w:rFonts w:ascii="Times New Roman" w:hAnsi="Times New Roman"/>
        </w:rPr>
      </w:pPr>
      <w:r w:rsidRPr="00F14B35">
        <w:rPr>
          <w:rFonts w:ascii="Times New Roman" w:hAnsi="Times New Roman"/>
          <w:sz w:val="28"/>
          <w:szCs w:val="28"/>
        </w:rPr>
        <w:t xml:space="preserve">Глава Варгашинского района      </w:t>
      </w:r>
      <w:r w:rsidRPr="00F14B35">
        <w:rPr>
          <w:rFonts w:ascii="Times New Roman" w:hAnsi="Times New Roman"/>
          <w:sz w:val="28"/>
          <w:szCs w:val="28"/>
        </w:rPr>
        <w:tab/>
      </w:r>
      <w:r w:rsidRPr="00F14B35">
        <w:rPr>
          <w:rFonts w:ascii="Times New Roman" w:hAnsi="Times New Roman"/>
          <w:sz w:val="28"/>
          <w:szCs w:val="28"/>
        </w:rPr>
        <w:tab/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F14B35">
        <w:rPr>
          <w:rFonts w:ascii="Times New Roman" w:hAnsi="Times New Roman"/>
          <w:sz w:val="28"/>
          <w:szCs w:val="28"/>
        </w:rPr>
        <w:t xml:space="preserve">                       В.Ф. Яковлев</w:t>
      </w:r>
    </w:p>
    <w:sectPr w:rsidR="00386ECE" w:rsidRPr="00F14B35" w:rsidSect="00F14B35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4B35"/>
    <w:rsid w:val="00065BD5"/>
    <w:rsid w:val="000676F0"/>
    <w:rsid w:val="00080560"/>
    <w:rsid w:val="001A0514"/>
    <w:rsid w:val="00340F99"/>
    <w:rsid w:val="0035748B"/>
    <w:rsid w:val="00386ECE"/>
    <w:rsid w:val="003B2B38"/>
    <w:rsid w:val="00B420E1"/>
    <w:rsid w:val="00B515A9"/>
    <w:rsid w:val="00BB37A9"/>
    <w:rsid w:val="00BE34A4"/>
    <w:rsid w:val="00D90888"/>
    <w:rsid w:val="00E94C2D"/>
    <w:rsid w:val="00F14B35"/>
    <w:rsid w:val="00F85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7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14B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raifo450304</dc:creator>
  <cp:keywords/>
  <dc:description/>
  <cp:lastModifiedBy>dumavarg</cp:lastModifiedBy>
  <cp:revision>7</cp:revision>
  <dcterms:created xsi:type="dcterms:W3CDTF">2017-03-03T05:54:00Z</dcterms:created>
  <dcterms:modified xsi:type="dcterms:W3CDTF">2017-03-22T11:04:00Z</dcterms:modified>
</cp:coreProperties>
</file>